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FC1" w:rsidRPr="004E445D" w:rsidRDefault="00196FC1" w:rsidP="00DB1D3B">
      <w:pPr>
        <w:jc w:val="center"/>
        <w:rPr>
          <w:b/>
          <w:sz w:val="28"/>
          <w:szCs w:val="28"/>
        </w:rPr>
      </w:pPr>
      <w:r w:rsidRPr="004E445D">
        <w:rPr>
          <w:b/>
          <w:sz w:val="28"/>
          <w:szCs w:val="28"/>
        </w:rPr>
        <w:t>РЕСПУБЛИКА МОРДОВИЯ</w:t>
      </w:r>
    </w:p>
    <w:p w:rsidR="00196FC1" w:rsidRPr="004E445D" w:rsidRDefault="00196FC1" w:rsidP="00DB1D3B">
      <w:pPr>
        <w:jc w:val="center"/>
        <w:rPr>
          <w:b/>
          <w:sz w:val="28"/>
          <w:szCs w:val="28"/>
        </w:rPr>
      </w:pPr>
    </w:p>
    <w:p w:rsidR="00196FC1" w:rsidRPr="004E445D" w:rsidRDefault="00196FC1" w:rsidP="00DB1D3B">
      <w:pPr>
        <w:jc w:val="center"/>
        <w:rPr>
          <w:b/>
          <w:sz w:val="28"/>
          <w:szCs w:val="28"/>
        </w:rPr>
      </w:pPr>
      <w:r w:rsidRPr="004E445D">
        <w:rPr>
          <w:b/>
          <w:sz w:val="28"/>
          <w:szCs w:val="28"/>
        </w:rPr>
        <w:t xml:space="preserve">АДМИНИСТРАЦИЯ </w:t>
      </w:r>
    </w:p>
    <w:p w:rsidR="00196FC1" w:rsidRPr="004E445D" w:rsidRDefault="00196FC1" w:rsidP="00DB1D3B">
      <w:pPr>
        <w:jc w:val="center"/>
        <w:rPr>
          <w:b/>
          <w:sz w:val="28"/>
          <w:szCs w:val="28"/>
        </w:rPr>
      </w:pPr>
      <w:r>
        <w:rPr>
          <w:b/>
          <w:sz w:val="28"/>
          <w:szCs w:val="28"/>
        </w:rPr>
        <w:t>ПИКСЯСИНСКОГО</w:t>
      </w:r>
      <w:r w:rsidRPr="004E445D">
        <w:rPr>
          <w:b/>
          <w:sz w:val="28"/>
          <w:szCs w:val="28"/>
        </w:rPr>
        <w:t xml:space="preserve"> СЕЛЬСКОГО ПОСЕЛЕНИЯ</w:t>
      </w:r>
    </w:p>
    <w:p w:rsidR="00196FC1" w:rsidRPr="004E445D" w:rsidRDefault="00196FC1" w:rsidP="004E477E">
      <w:pPr>
        <w:jc w:val="center"/>
        <w:rPr>
          <w:b/>
          <w:sz w:val="28"/>
          <w:szCs w:val="28"/>
        </w:rPr>
      </w:pPr>
      <w:r w:rsidRPr="004E445D">
        <w:rPr>
          <w:b/>
          <w:sz w:val="28"/>
          <w:szCs w:val="28"/>
        </w:rPr>
        <w:t>АРДАТОВСКОГО МУНИЦИПАЛЬНОГО РАЙОНА</w:t>
      </w:r>
    </w:p>
    <w:p w:rsidR="00196FC1" w:rsidRPr="004E445D" w:rsidRDefault="00196FC1" w:rsidP="00DB1D3B">
      <w:pPr>
        <w:jc w:val="both"/>
        <w:rPr>
          <w:b/>
          <w:sz w:val="28"/>
          <w:szCs w:val="28"/>
        </w:rPr>
      </w:pPr>
    </w:p>
    <w:p w:rsidR="00196FC1" w:rsidRDefault="00196FC1" w:rsidP="00DB1D3B">
      <w:pPr>
        <w:pBdr>
          <w:bottom w:val="single" w:sz="12" w:space="1" w:color="auto"/>
        </w:pBdr>
        <w:jc w:val="both"/>
        <w:rPr>
          <w:b/>
          <w:sz w:val="28"/>
          <w:szCs w:val="28"/>
        </w:rPr>
      </w:pPr>
      <w:r w:rsidRPr="004E445D">
        <w:rPr>
          <w:b/>
          <w:sz w:val="28"/>
          <w:szCs w:val="28"/>
        </w:rPr>
        <w:t xml:space="preserve">                                              ПОСТАНОВЛЕНИЕ</w:t>
      </w:r>
    </w:p>
    <w:p w:rsidR="00196FC1" w:rsidRPr="004E445D" w:rsidRDefault="00196FC1" w:rsidP="00DB1D3B">
      <w:pPr>
        <w:jc w:val="both"/>
        <w:rPr>
          <w:b/>
          <w:sz w:val="28"/>
          <w:szCs w:val="28"/>
        </w:rPr>
      </w:pPr>
    </w:p>
    <w:p w:rsidR="00196FC1" w:rsidRDefault="00196FC1" w:rsidP="00DB1D3B">
      <w:pPr>
        <w:jc w:val="both"/>
        <w:rPr>
          <w:sz w:val="28"/>
          <w:szCs w:val="28"/>
        </w:rPr>
      </w:pPr>
      <w:r>
        <w:rPr>
          <w:sz w:val="28"/>
          <w:szCs w:val="28"/>
        </w:rPr>
        <w:t xml:space="preserve"> </w:t>
      </w:r>
    </w:p>
    <w:p w:rsidR="00196FC1" w:rsidRDefault="00196FC1" w:rsidP="00DB1D3B">
      <w:pPr>
        <w:jc w:val="both"/>
        <w:rPr>
          <w:sz w:val="28"/>
          <w:szCs w:val="28"/>
        </w:rPr>
      </w:pPr>
      <w:r>
        <w:rPr>
          <w:sz w:val="28"/>
          <w:szCs w:val="28"/>
        </w:rPr>
        <w:t xml:space="preserve"> «01» апреля 2020г.                      с.Пиксяси                                           №5А</w:t>
      </w:r>
    </w:p>
    <w:p w:rsidR="00196FC1" w:rsidRDefault="00196FC1" w:rsidP="00DB1D3B">
      <w:pPr>
        <w:tabs>
          <w:tab w:val="left" w:pos="4320"/>
        </w:tabs>
        <w:rPr>
          <w:sz w:val="20"/>
          <w:szCs w:val="20"/>
        </w:rPr>
      </w:pPr>
    </w:p>
    <w:p w:rsidR="00196FC1" w:rsidRDefault="00196FC1" w:rsidP="00DB1D3B">
      <w:pPr>
        <w:jc w:val="both"/>
      </w:pPr>
    </w:p>
    <w:p w:rsidR="00196FC1" w:rsidRDefault="00196FC1" w:rsidP="00DB1D3B">
      <w:pPr>
        <w:jc w:val="both"/>
        <w:rPr>
          <w:sz w:val="28"/>
          <w:szCs w:val="28"/>
        </w:rPr>
      </w:pPr>
      <w:r>
        <w:rPr>
          <w:sz w:val="28"/>
          <w:szCs w:val="28"/>
        </w:rPr>
        <w:t>Об утверждении Положения «Об организации и осуществлении первичного  воинского учета граждан на территории Администрации  Пиксясинского сельского поселения Ардатовского муниципального района Республики Мордовия»</w:t>
      </w:r>
    </w:p>
    <w:p w:rsidR="00196FC1" w:rsidRDefault="00196FC1" w:rsidP="00DB1D3B">
      <w:pPr>
        <w:ind w:firstLine="600"/>
        <w:jc w:val="both"/>
        <w:rPr>
          <w:b/>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 719 «Об утверждении Положения о воинском учете», Устава Пиксясинского сельского поселения администрация Пиксясинского сельского поселения Ардатовского муниципального района                                          постановляет:</w:t>
      </w:r>
    </w:p>
    <w:p w:rsidR="00196FC1" w:rsidRDefault="00196FC1" w:rsidP="00DB1D3B">
      <w:pPr>
        <w:ind w:firstLine="600"/>
        <w:jc w:val="both"/>
        <w:rPr>
          <w:sz w:val="28"/>
          <w:szCs w:val="28"/>
        </w:rPr>
      </w:pPr>
      <w:r>
        <w:rPr>
          <w:sz w:val="28"/>
          <w:szCs w:val="28"/>
        </w:rPr>
        <w:t>1. Утвердить Положение «Об организации и осуществлении первичного воинского учета на территории Пиксясинского сельского поселения» (приложение №1).</w:t>
      </w:r>
    </w:p>
    <w:p w:rsidR="00196FC1" w:rsidRDefault="00196FC1" w:rsidP="00DB1D3B">
      <w:pPr>
        <w:ind w:firstLine="600"/>
        <w:rPr>
          <w:sz w:val="28"/>
          <w:szCs w:val="28"/>
        </w:rPr>
      </w:pPr>
      <w:r>
        <w:rPr>
          <w:sz w:val="28"/>
          <w:szCs w:val="28"/>
        </w:rPr>
        <w:t>2. Утвердить  должностную инструкцию   военно-учетного работника администрации Пиксясинского сельского поселения (приложение №2).</w:t>
      </w:r>
    </w:p>
    <w:p w:rsidR="00196FC1" w:rsidRDefault="00196FC1" w:rsidP="00DB1D3B">
      <w:pPr>
        <w:ind w:firstLine="600"/>
        <w:jc w:val="both"/>
        <w:rPr>
          <w:sz w:val="28"/>
          <w:szCs w:val="28"/>
        </w:rPr>
      </w:pPr>
      <w:r>
        <w:rPr>
          <w:sz w:val="28"/>
          <w:szCs w:val="28"/>
        </w:rPr>
        <w:t>3.  Обязанности по ведению первичного воинского учета граждан, воинского учета и бронирования граждан, пребывающих в запасе, возложить на  Глухову Антонину Николаевну.</w:t>
      </w:r>
    </w:p>
    <w:p w:rsidR="00196FC1" w:rsidRDefault="00196FC1" w:rsidP="00DB1D3B">
      <w:pPr>
        <w:jc w:val="both"/>
        <w:rPr>
          <w:sz w:val="28"/>
          <w:szCs w:val="28"/>
        </w:rPr>
      </w:pPr>
      <w:r>
        <w:rPr>
          <w:sz w:val="28"/>
          <w:szCs w:val="28"/>
        </w:rPr>
        <w:t xml:space="preserve">         4. В случае отсутствия Глуховой Антонины Николаевны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Громова Владимра Николаевича, главу  администрации .</w:t>
      </w:r>
    </w:p>
    <w:p w:rsidR="00196FC1" w:rsidRDefault="00196FC1" w:rsidP="00DB1D3B">
      <w:pPr>
        <w:jc w:val="both"/>
        <w:rPr>
          <w:sz w:val="28"/>
          <w:szCs w:val="28"/>
        </w:rPr>
      </w:pPr>
      <w:r>
        <w:rPr>
          <w:sz w:val="28"/>
          <w:szCs w:val="28"/>
        </w:rPr>
        <w:t xml:space="preserve">         5.Признать утратившим силу постановление администрации  Пиксясинского сельского поселения  от 25.12.2014г.№ 28 «Об утверждении Положения  об организации и осуществлении первичного  воинского учета граждан на территории Администрации  Пиксясинского сельского поселения Ардатовского муниципального района Республики Мордовия»</w:t>
      </w:r>
    </w:p>
    <w:p w:rsidR="00196FC1" w:rsidRDefault="00196FC1" w:rsidP="00DB1D3B">
      <w:pPr>
        <w:jc w:val="both"/>
        <w:rPr>
          <w:sz w:val="28"/>
          <w:szCs w:val="28"/>
        </w:rPr>
      </w:pPr>
      <w:r>
        <w:rPr>
          <w:sz w:val="28"/>
          <w:szCs w:val="28"/>
        </w:rPr>
        <w:t xml:space="preserve">       6. Контроль над исполнением настоящего постановления оставляю за собой.</w:t>
      </w:r>
    </w:p>
    <w:p w:rsidR="00196FC1" w:rsidRDefault="00196FC1" w:rsidP="00DB1D3B">
      <w:pPr>
        <w:jc w:val="both"/>
        <w:rPr>
          <w:sz w:val="28"/>
          <w:szCs w:val="28"/>
        </w:rPr>
      </w:pPr>
      <w:r>
        <w:rPr>
          <w:sz w:val="28"/>
          <w:szCs w:val="28"/>
        </w:rPr>
        <w:t xml:space="preserve">       7. Настоящее постановление вступает в силу  после дня его официального опубликования.</w:t>
      </w:r>
    </w:p>
    <w:p w:rsidR="00196FC1" w:rsidRDefault="00196FC1" w:rsidP="00DB1D3B">
      <w:pPr>
        <w:jc w:val="both"/>
        <w:rPr>
          <w:sz w:val="28"/>
          <w:szCs w:val="28"/>
        </w:rPr>
      </w:pPr>
    </w:p>
    <w:p w:rsidR="00196FC1" w:rsidRDefault="00196FC1" w:rsidP="00DB1D3B">
      <w:pPr>
        <w:jc w:val="both"/>
        <w:rPr>
          <w:sz w:val="28"/>
          <w:szCs w:val="28"/>
        </w:rPr>
      </w:pPr>
      <w:r>
        <w:rPr>
          <w:sz w:val="28"/>
          <w:szCs w:val="28"/>
        </w:rPr>
        <w:t xml:space="preserve">  Глава Пиксясинского  </w:t>
      </w:r>
    </w:p>
    <w:p w:rsidR="00196FC1" w:rsidRDefault="00196FC1" w:rsidP="00DB1D3B">
      <w:pPr>
        <w:jc w:val="both"/>
        <w:rPr>
          <w:sz w:val="28"/>
          <w:szCs w:val="28"/>
        </w:rPr>
      </w:pPr>
      <w:r>
        <w:rPr>
          <w:sz w:val="28"/>
          <w:szCs w:val="28"/>
        </w:rPr>
        <w:t xml:space="preserve"> сельского поселения                                                             В.Н.Громов</w:t>
      </w:r>
    </w:p>
    <w:p w:rsidR="00196FC1" w:rsidRDefault="00196FC1" w:rsidP="00DB1D3B">
      <w:pPr>
        <w:ind w:firstLine="708"/>
        <w:jc w:val="both"/>
        <w:rPr>
          <w:sz w:val="28"/>
          <w:szCs w:val="28"/>
        </w:rPr>
      </w:pPr>
      <w:r>
        <w:rPr>
          <w:sz w:val="28"/>
          <w:szCs w:val="28"/>
        </w:rPr>
        <w:t xml:space="preserve">                                    </w:t>
      </w:r>
    </w:p>
    <w:p w:rsidR="00196FC1" w:rsidRDefault="00196FC1" w:rsidP="00F206DC">
      <w:pPr>
        <w:jc w:val="both"/>
      </w:pPr>
      <w:r>
        <w:t xml:space="preserve">СОГЛАСОВАНО : </w:t>
      </w:r>
    </w:p>
    <w:p w:rsidR="00196FC1" w:rsidRDefault="00196FC1" w:rsidP="00F206DC">
      <w:pPr>
        <w:jc w:val="both"/>
      </w:pPr>
      <w:r w:rsidRPr="00F206DC">
        <w:t xml:space="preserve">Военный комиссар Ардатовского и Атяшевского районов               </w:t>
      </w:r>
    </w:p>
    <w:p w:rsidR="00196FC1" w:rsidRPr="00F206DC" w:rsidRDefault="00196FC1" w:rsidP="00F206DC">
      <w:pPr>
        <w:jc w:val="both"/>
      </w:pPr>
      <w:r>
        <w:t xml:space="preserve">                                                                          </w:t>
      </w:r>
      <w:r w:rsidRPr="00F206DC">
        <w:t xml:space="preserve">     А.Келяшов</w:t>
      </w: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p>
    <w:p w:rsidR="00196FC1" w:rsidRDefault="00196FC1" w:rsidP="00DB1D3B">
      <w:pPr>
        <w:ind w:firstLine="708"/>
        <w:jc w:val="right"/>
      </w:pPr>
      <w:r>
        <w:t>Приложение № 1</w:t>
      </w:r>
    </w:p>
    <w:p w:rsidR="00196FC1" w:rsidRDefault="00196FC1" w:rsidP="00DB1D3B">
      <w:pPr>
        <w:ind w:firstLine="708"/>
        <w:jc w:val="right"/>
      </w:pPr>
      <w:r>
        <w:t xml:space="preserve">      УТВЕРЖДЕНО</w:t>
      </w:r>
    </w:p>
    <w:p w:rsidR="00196FC1" w:rsidRDefault="00196FC1" w:rsidP="00DB1D3B">
      <w:pPr>
        <w:jc w:val="right"/>
        <w:rPr>
          <w:b/>
        </w:rPr>
      </w:pPr>
      <w:r>
        <w:rPr>
          <w:b/>
        </w:rPr>
        <w:t xml:space="preserve">                                                                         </w:t>
      </w:r>
      <w:r>
        <w:t xml:space="preserve">Постановлением  администрации    </w:t>
      </w:r>
    </w:p>
    <w:p w:rsidR="00196FC1" w:rsidRDefault="00196FC1" w:rsidP="00DB1D3B">
      <w:pPr>
        <w:jc w:val="right"/>
      </w:pPr>
      <w:r>
        <w:t xml:space="preserve">                                                                                     Пиксясинского сельского поселения </w:t>
      </w:r>
    </w:p>
    <w:p w:rsidR="00196FC1" w:rsidRDefault="00196FC1" w:rsidP="00DB1D3B">
      <w:pPr>
        <w:jc w:val="right"/>
      </w:pPr>
      <w:r>
        <w:t xml:space="preserve">                                                                                     от 01.04.2020г. №5А</w:t>
      </w:r>
    </w:p>
    <w:p w:rsidR="00196FC1" w:rsidRDefault="00196FC1" w:rsidP="00DB1D3B">
      <w:pPr>
        <w:jc w:val="both"/>
        <w:rPr>
          <w:sz w:val="28"/>
          <w:szCs w:val="28"/>
        </w:rPr>
      </w:pPr>
    </w:p>
    <w:p w:rsidR="00196FC1" w:rsidRDefault="00196FC1" w:rsidP="00DB1D3B">
      <w:pPr>
        <w:ind w:firstLine="600"/>
        <w:jc w:val="center"/>
        <w:rPr>
          <w:b/>
          <w:sz w:val="28"/>
          <w:szCs w:val="28"/>
        </w:rPr>
      </w:pPr>
    </w:p>
    <w:p w:rsidR="00196FC1" w:rsidRDefault="00196FC1" w:rsidP="00DB1D3B">
      <w:pPr>
        <w:ind w:firstLine="600"/>
        <w:jc w:val="center"/>
        <w:rPr>
          <w:sz w:val="28"/>
          <w:szCs w:val="28"/>
        </w:rPr>
      </w:pPr>
    </w:p>
    <w:p w:rsidR="00196FC1" w:rsidRDefault="00196FC1" w:rsidP="00DB1D3B">
      <w:pPr>
        <w:ind w:firstLine="600"/>
        <w:jc w:val="center"/>
      </w:pPr>
      <w:r>
        <w:t>ПОЛОЖЕНИЕ</w:t>
      </w:r>
    </w:p>
    <w:p w:rsidR="00196FC1" w:rsidRDefault="00196FC1" w:rsidP="00DB1D3B">
      <w:pPr>
        <w:ind w:firstLine="600"/>
        <w:jc w:val="center"/>
      </w:pPr>
      <w:r>
        <w:t>об организации и осуществлении первичного воинского учета на территории Пиксясинского сельского поселения</w:t>
      </w:r>
    </w:p>
    <w:p w:rsidR="00196FC1" w:rsidRDefault="00196FC1" w:rsidP="00DB1D3B">
      <w:pPr>
        <w:ind w:firstLine="600"/>
        <w:jc w:val="center"/>
      </w:pPr>
    </w:p>
    <w:p w:rsidR="00196FC1" w:rsidRDefault="00196FC1" w:rsidP="00DB1D3B">
      <w:pPr>
        <w:jc w:val="center"/>
      </w:pPr>
      <w:smartTag w:uri="urn:schemas-microsoft-com:office:smarttags" w:element="place">
        <w:r>
          <w:rPr>
            <w:lang w:val="en-US"/>
          </w:rPr>
          <w:t>I</w:t>
        </w:r>
        <w:r>
          <w:t>.</w:t>
        </w:r>
      </w:smartTag>
      <w:r>
        <w:t xml:space="preserve"> ОБЩИЕ ПОЛОЖЕНИЯ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Пиксясинского сельского поселения.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196FC1" w:rsidRDefault="00196FC1" w:rsidP="00DB1D3B">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196FC1" w:rsidRDefault="00196FC1" w:rsidP="00DB1D3B">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мужского пола, пребывающие в запасе;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освобождением от призыва на военную службу;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прошедшие альтернативную гражданскую службу;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проходящие военную службу или альтернативную гражданскую службу;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женского пола, не имеющие военно-учетной специальности;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постоянно проживающие за пределами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12. Воинский учет военнообязанных подразделяется на общий и специальный</w:t>
      </w:r>
      <w:r>
        <w:rPr>
          <w:rFonts w:ascii="Times New Roman" w:hAnsi="Times New Roman" w:cs="Times New Roman"/>
          <w:b/>
          <w:i/>
          <w:sz w:val="24"/>
          <w:szCs w:val="24"/>
        </w:rPr>
        <w:t>.</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196FC1" w:rsidRDefault="00196FC1" w:rsidP="00DB1D3B">
      <w:pPr>
        <w:pStyle w:val="ConsPlusNormal"/>
        <w:widowControl/>
        <w:ind w:firstLine="0"/>
        <w:jc w:val="both"/>
        <w:rPr>
          <w:rFonts w:ascii="Times New Roman" w:hAnsi="Times New Roman" w:cs="Times New Roman"/>
          <w:sz w:val="24"/>
          <w:szCs w:val="24"/>
        </w:rPr>
      </w:pPr>
    </w:p>
    <w:p w:rsidR="00196FC1" w:rsidRDefault="00196FC1" w:rsidP="00DB1D3B">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196FC1" w:rsidRDefault="00196FC1" w:rsidP="00DB1D3B">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дата рождения;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образование;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 основные антропометрические данные;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196FC1" w:rsidRDefault="00196FC1" w:rsidP="00DB1D3B">
      <w:pPr>
        <w:jc w:val="both"/>
      </w:pPr>
      <w:r>
        <w:t xml:space="preserve">         в) отсутствие регистрации по месту жительства и месту пребывания не</w:t>
      </w:r>
    </w:p>
    <w:p w:rsidR="00196FC1" w:rsidRDefault="00196FC1" w:rsidP="00DB1D3B">
      <w:pPr>
        <w:jc w:val="both"/>
      </w:pPr>
      <w:r>
        <w:t>освобождает граждан от обязанности состоять на воинском учете в военном</w:t>
      </w:r>
    </w:p>
    <w:p w:rsidR="00196FC1" w:rsidRDefault="00196FC1" w:rsidP="00DB1D3B">
      <w:pPr>
        <w:jc w:val="both"/>
      </w:pPr>
      <w:r>
        <w:t>комиссариате или в органах местного самоуправления.</w:t>
      </w:r>
    </w:p>
    <w:p w:rsidR="00196FC1" w:rsidRDefault="00196FC1" w:rsidP="00DB1D3B">
      <w:pPr>
        <w:jc w:val="both"/>
      </w:pPr>
      <w:r>
        <w:t xml:space="preserve">         г) отсутствие регистрации по месту жительства и месту пребывания не</w:t>
      </w:r>
    </w:p>
    <w:p w:rsidR="00196FC1" w:rsidRDefault="00196FC1" w:rsidP="00DB1D3B">
      <w:pPr>
        <w:jc w:val="both"/>
      </w:pPr>
      <w:r>
        <w:t>может служить основанием для отказа в постановке граждан на воинский учет в</w:t>
      </w:r>
    </w:p>
    <w:p w:rsidR="00196FC1" w:rsidRDefault="00196FC1" w:rsidP="00DB1D3B">
      <w:pPr>
        <w:jc w:val="both"/>
      </w:pPr>
      <w:r>
        <w:t>военном комиссариате или в органах местного самоуправления, осуществляющим</w:t>
      </w:r>
    </w:p>
    <w:p w:rsidR="00196FC1" w:rsidRDefault="00196FC1" w:rsidP="00DB1D3B">
      <w:pPr>
        <w:jc w:val="both"/>
      </w:pPr>
      <w:r>
        <w:t>первичный воинский учет.</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ведут учет организаций, находящихся на их территории, и контролируют ведение в них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F206DC">
      <w:pPr>
        <w:ind w:firstLine="500"/>
        <w:jc w:val="both"/>
      </w:pPr>
      <w:r>
        <w:t xml:space="preserve">                                                                                                                     Приложение № 2</w:t>
      </w:r>
    </w:p>
    <w:p w:rsidR="00196FC1" w:rsidRDefault="00196FC1" w:rsidP="00DB1D3B">
      <w:pPr>
        <w:ind w:firstLine="708"/>
        <w:jc w:val="right"/>
      </w:pPr>
      <w:r>
        <w:t xml:space="preserve">      УТВЕРЖДЕНО</w:t>
      </w:r>
    </w:p>
    <w:p w:rsidR="00196FC1" w:rsidRDefault="00196FC1" w:rsidP="00DB1D3B">
      <w:pPr>
        <w:jc w:val="right"/>
        <w:rPr>
          <w:b/>
        </w:rPr>
      </w:pPr>
      <w:r>
        <w:rPr>
          <w:b/>
        </w:rPr>
        <w:t xml:space="preserve">                                                                         </w:t>
      </w:r>
      <w:r>
        <w:t xml:space="preserve">Постановлением  администрации   </w:t>
      </w:r>
    </w:p>
    <w:p w:rsidR="00196FC1" w:rsidRDefault="00196FC1" w:rsidP="00DB1D3B">
      <w:pPr>
        <w:jc w:val="right"/>
      </w:pPr>
      <w:r>
        <w:t xml:space="preserve">                                                                                     Пиксясинского сельского поселения </w:t>
      </w:r>
    </w:p>
    <w:p w:rsidR="00196FC1" w:rsidRDefault="00196FC1" w:rsidP="00DB1D3B">
      <w:pPr>
        <w:jc w:val="right"/>
      </w:pPr>
      <w:r>
        <w:t xml:space="preserve">                                                                                     от 01.04.2020г. №5А</w:t>
      </w:r>
    </w:p>
    <w:p w:rsidR="00196FC1" w:rsidRDefault="00196FC1" w:rsidP="00DB1D3B">
      <w:pPr>
        <w:jc w:val="both"/>
      </w:pPr>
    </w:p>
    <w:p w:rsidR="00196FC1" w:rsidRDefault="00196FC1" w:rsidP="00DB1D3B">
      <w:pPr>
        <w:jc w:val="both"/>
      </w:pPr>
    </w:p>
    <w:p w:rsidR="00196FC1" w:rsidRDefault="00196FC1" w:rsidP="00DB1D3B">
      <w:pPr>
        <w:jc w:val="both"/>
      </w:pPr>
    </w:p>
    <w:p w:rsidR="00196FC1" w:rsidRDefault="00196FC1" w:rsidP="00DB1D3B">
      <w:pPr>
        <w:pStyle w:val="Heading4"/>
        <w:tabs>
          <w:tab w:val="left" w:pos="10490"/>
        </w:tabs>
        <w:rPr>
          <w:szCs w:val="24"/>
        </w:rPr>
      </w:pPr>
    </w:p>
    <w:p w:rsidR="00196FC1" w:rsidRDefault="00196FC1" w:rsidP="00DB1D3B">
      <w:pPr>
        <w:pStyle w:val="Heading4"/>
        <w:tabs>
          <w:tab w:val="left" w:pos="10490"/>
        </w:tabs>
        <w:rPr>
          <w:szCs w:val="24"/>
        </w:rPr>
      </w:pPr>
      <w:r>
        <w:rPr>
          <w:szCs w:val="24"/>
        </w:rPr>
        <w:t>ДОЛЖНОСТНАЯ ИНСТРУКЦИЯ</w:t>
      </w:r>
    </w:p>
    <w:p w:rsidR="00196FC1" w:rsidRDefault="00196FC1" w:rsidP="00DB1D3B">
      <w:pPr>
        <w:jc w:val="center"/>
      </w:pPr>
      <w:r>
        <w:t xml:space="preserve">работника, осуществляющего первичный воинский учет </w:t>
      </w:r>
    </w:p>
    <w:p w:rsidR="00196FC1" w:rsidRDefault="00196FC1" w:rsidP="00DB1D3B">
      <w:pPr>
        <w:tabs>
          <w:tab w:val="left" w:pos="10490"/>
        </w:tabs>
        <w:jc w:val="center"/>
      </w:pPr>
      <w:r>
        <w:t xml:space="preserve">в администрации Пиксясинского сельского поселения </w:t>
      </w:r>
    </w:p>
    <w:p w:rsidR="00196FC1" w:rsidRDefault="00196FC1" w:rsidP="00DB1D3B">
      <w:pPr>
        <w:tabs>
          <w:tab w:val="left" w:pos="10490"/>
        </w:tabs>
        <w:jc w:val="center"/>
      </w:pPr>
      <w:r>
        <w:t>Ардатовского муниципального района</w:t>
      </w:r>
    </w:p>
    <w:p w:rsidR="00196FC1" w:rsidRDefault="00196FC1" w:rsidP="00DB1D3B">
      <w:pPr>
        <w:tabs>
          <w:tab w:val="left" w:pos="10490"/>
        </w:tabs>
        <w:jc w:val="center"/>
        <w:rPr>
          <w:b/>
        </w:rPr>
      </w:pPr>
    </w:p>
    <w:p w:rsidR="00196FC1" w:rsidRDefault="00196FC1" w:rsidP="00DB1D3B">
      <w:pPr>
        <w:tabs>
          <w:tab w:val="left" w:pos="10490"/>
        </w:tabs>
        <w:jc w:val="center"/>
      </w:pPr>
      <w:r>
        <w:t>1. ОБЩАЯ ЧАСТЬ</w:t>
      </w:r>
    </w:p>
    <w:p w:rsidR="00196FC1" w:rsidRDefault="00196FC1" w:rsidP="00DB1D3B">
      <w:pPr>
        <w:pStyle w:val="BodyText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196FC1" w:rsidRDefault="00196FC1" w:rsidP="00DB1D3B">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Ардатовскому и Атяшевскому  районов РМ. </w:t>
      </w:r>
    </w:p>
    <w:p w:rsidR="00196FC1" w:rsidRDefault="00196FC1" w:rsidP="00DB1D3B">
      <w:pPr>
        <w:tabs>
          <w:tab w:val="left" w:pos="10490"/>
        </w:tabs>
        <w:ind w:firstLine="440"/>
        <w:jc w:val="both"/>
      </w:pPr>
      <w:r>
        <w:t>1.3. Перемещение и увольнение специалистов ВУ производится по согласованию с  военным  комиссаром по Ардатовскому  и Атяшевскому районов РМ.</w:t>
      </w:r>
    </w:p>
    <w:p w:rsidR="00196FC1" w:rsidRDefault="00196FC1" w:rsidP="00DB1D3B">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196FC1" w:rsidRDefault="00196FC1" w:rsidP="00DB1D3B">
      <w:pPr>
        <w:pStyle w:val="BodyText3"/>
        <w:tabs>
          <w:tab w:val="left" w:pos="10490"/>
        </w:tabs>
        <w:ind w:firstLine="440"/>
        <w:jc w:val="both"/>
        <w:rPr>
          <w:sz w:val="24"/>
          <w:szCs w:val="24"/>
        </w:rPr>
      </w:pPr>
      <w:r>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196FC1" w:rsidRDefault="00196FC1" w:rsidP="00DB1D3B">
      <w:pPr>
        <w:tabs>
          <w:tab w:val="left" w:pos="10490"/>
        </w:tabs>
        <w:jc w:val="center"/>
      </w:pPr>
      <w:r>
        <w:t>2. КВАЛИФИКАЦИОННЫЕ ТРЕБОВАНИЯ</w:t>
      </w:r>
    </w:p>
    <w:p w:rsidR="00196FC1" w:rsidRDefault="00196FC1" w:rsidP="00DB1D3B">
      <w:pPr>
        <w:tabs>
          <w:tab w:val="left" w:pos="10490"/>
        </w:tabs>
        <w:ind w:firstLine="440"/>
      </w:pPr>
      <w:r>
        <w:t>2.1. Среднее (среднее специальное) образование и специальная подготовка по установленной программе.</w:t>
      </w:r>
    </w:p>
    <w:p w:rsidR="00196FC1" w:rsidRDefault="00196FC1" w:rsidP="00DB1D3B">
      <w:pPr>
        <w:tabs>
          <w:tab w:val="left" w:pos="10490"/>
        </w:tabs>
        <w:ind w:firstLine="440"/>
      </w:pPr>
      <w:r>
        <w:t>2.2.  Переаттестация проводится в соответствии с общими требованиями к работникам организации.</w:t>
      </w:r>
      <w:r>
        <w:tab/>
      </w:r>
      <w:r>
        <w:tab/>
        <w:t>работникам организации.</w:t>
      </w:r>
    </w:p>
    <w:p w:rsidR="00196FC1" w:rsidRDefault="00196FC1" w:rsidP="00DB1D3B">
      <w:pPr>
        <w:tabs>
          <w:tab w:val="left" w:pos="10490"/>
        </w:tabs>
      </w:pPr>
    </w:p>
    <w:p w:rsidR="00196FC1" w:rsidRDefault="00196FC1" w:rsidP="00DB1D3B">
      <w:pPr>
        <w:tabs>
          <w:tab w:val="left" w:pos="10490"/>
        </w:tabs>
        <w:ind w:left="660"/>
        <w:jc w:val="center"/>
        <w:rPr>
          <w:caps/>
        </w:rPr>
      </w:pPr>
      <w:r>
        <w:rPr>
          <w:caps/>
        </w:rPr>
        <w:t>3. Должностные обязанности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ведет учет организаций, находящихся на их территории, и контролирует ведение в них воинского учета;</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сверяет не реже 1 раза в год документы первичного воинского учета с документами воинского учета отдела военного комиссариата РМ по Ардатовскому и Атяшевскому районов и организаций, а также с карточками регистрации или домовыми книгами;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вносит изменения в сведения, содержащиеся в документах первичного воинского учета, и в 2-недельный срок сообщает о внесенных изменениях в отдел ВК РМ по Ардатовскому и Атяшевскому районов по форме, определяемой Министерством обороны Российской Федерации;</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Ардатовскому  и Атяшевскому районов сведения о случаях неисполнения должностными лицами организаций и гражданами обязанностей по </w:t>
      </w:r>
    </w:p>
    <w:p w:rsidR="00196FC1" w:rsidRDefault="00196FC1"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196FC1" w:rsidRDefault="00196FC1" w:rsidP="00DB1D3B">
      <w:pPr>
        <w:pStyle w:val="BodyText2"/>
        <w:tabs>
          <w:tab w:val="left" w:pos="10490"/>
        </w:tabs>
        <w:ind w:firstLine="567"/>
        <w:rPr>
          <w:b w:val="0"/>
          <w:sz w:val="24"/>
          <w:szCs w:val="24"/>
          <w:u w:val="single"/>
        </w:rPr>
      </w:pPr>
      <w:r>
        <w:rPr>
          <w:b w:val="0"/>
          <w:sz w:val="24"/>
          <w:szCs w:val="24"/>
        </w:rPr>
        <w:t>3.3. С объявлением мобилизации участвует  в проведении мобилизационных мероприятий в составе штаба оповещения и пункта сбора администрации поселения согласно Решения СЗ администрации Ардатовского района «О мобилизационной подготовке и мобилизации на территории Ардатовского муниципального района»</w:t>
      </w:r>
    </w:p>
    <w:p w:rsidR="00196FC1" w:rsidRDefault="00196FC1" w:rsidP="00DB1D3B">
      <w:pPr>
        <w:pStyle w:val="ConsPlusNormal"/>
        <w:widowControl/>
        <w:ind w:firstLine="540"/>
        <w:jc w:val="both"/>
        <w:rPr>
          <w:rFonts w:ascii="Times New Roman" w:hAnsi="Times New Roman" w:cs="Times New Roman"/>
          <w:sz w:val="24"/>
          <w:szCs w:val="24"/>
        </w:rPr>
      </w:pPr>
    </w:p>
    <w:p w:rsidR="00196FC1" w:rsidRDefault="00196FC1" w:rsidP="00DB1D3B">
      <w:pPr>
        <w:tabs>
          <w:tab w:val="left" w:pos="10490"/>
        </w:tabs>
        <w:jc w:val="center"/>
      </w:pPr>
      <w:r>
        <w:t>4.  ПРАВА</w:t>
      </w:r>
    </w:p>
    <w:p w:rsidR="00196FC1" w:rsidRDefault="00196FC1" w:rsidP="00DB1D3B">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196FC1" w:rsidRDefault="00196FC1" w:rsidP="00DB1D3B">
      <w:pPr>
        <w:tabs>
          <w:tab w:val="left" w:pos="10490"/>
        </w:tabs>
        <w:jc w:val="both"/>
      </w:pPr>
      <w:r>
        <w:t xml:space="preserve">            4.2.  Осуществлять взаимодействие с отделом военного комиссариата Республики Мордовия по Ардатовскому району, администрацией Ардатовского муниципального района, органами внутренних дел по вопросам первичного воинского учета граждан.</w:t>
      </w:r>
    </w:p>
    <w:p w:rsidR="00196FC1" w:rsidRDefault="00196FC1" w:rsidP="00DB1D3B">
      <w:pPr>
        <w:tabs>
          <w:tab w:val="left" w:pos="6075"/>
        </w:tabs>
      </w:pPr>
      <w:r>
        <w:tab/>
      </w:r>
    </w:p>
    <w:p w:rsidR="00196FC1" w:rsidRDefault="00196FC1" w:rsidP="00DB1D3B">
      <w:pPr>
        <w:tabs>
          <w:tab w:val="left" w:pos="10490"/>
        </w:tabs>
        <w:ind w:left="660"/>
        <w:jc w:val="center"/>
      </w:pPr>
      <w:r>
        <w:t>5.ОТВЕТСТВЕННОСТЬ</w:t>
      </w:r>
    </w:p>
    <w:p w:rsidR="00196FC1" w:rsidRDefault="00196FC1" w:rsidP="00DB1D3B">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196FC1" w:rsidRDefault="00196FC1" w:rsidP="00DB1D3B">
      <w:pPr>
        <w:tabs>
          <w:tab w:val="left" w:pos="10490"/>
        </w:tabs>
      </w:pPr>
      <w:r>
        <w:t xml:space="preserve">      5.2.  Отвечает за соблюдение личной трудовой дисциплины.</w:t>
      </w:r>
    </w:p>
    <w:p w:rsidR="00196FC1" w:rsidRDefault="00196FC1" w:rsidP="00DB1D3B">
      <w:pPr>
        <w:tabs>
          <w:tab w:val="left" w:pos="10490"/>
        </w:tabs>
      </w:pPr>
    </w:p>
    <w:p w:rsidR="00196FC1" w:rsidRDefault="00196FC1" w:rsidP="00DB1D3B">
      <w:pPr>
        <w:tabs>
          <w:tab w:val="left" w:pos="10490"/>
        </w:tabs>
        <w:jc w:val="both"/>
      </w:pPr>
      <w:r>
        <w:t xml:space="preserve">                 </w:t>
      </w:r>
    </w:p>
    <w:p w:rsidR="00196FC1" w:rsidRDefault="00196FC1" w:rsidP="00DB1D3B">
      <w:pPr>
        <w:tabs>
          <w:tab w:val="left" w:pos="10490"/>
        </w:tabs>
        <w:jc w:val="both"/>
        <w:rPr>
          <w:b/>
        </w:rPr>
      </w:pPr>
      <w:r>
        <w:t xml:space="preserve"> </w:t>
      </w:r>
    </w:p>
    <w:p w:rsidR="00196FC1" w:rsidRDefault="00196FC1" w:rsidP="00DB1D3B">
      <w:pPr>
        <w:jc w:val="both"/>
      </w:pPr>
    </w:p>
    <w:p w:rsidR="00196FC1" w:rsidRDefault="00196FC1" w:rsidP="00DB1D3B">
      <w:pPr>
        <w:pStyle w:val="Heading2"/>
        <w:rPr>
          <w:szCs w:val="24"/>
        </w:rPr>
      </w:pPr>
    </w:p>
    <w:p w:rsidR="00196FC1" w:rsidRDefault="00196FC1"/>
    <w:sectPr w:rsidR="00196FC1"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1D3B"/>
    <w:rsid w:val="00183FEF"/>
    <w:rsid w:val="00196FC1"/>
    <w:rsid w:val="001B0C1C"/>
    <w:rsid w:val="001C25D9"/>
    <w:rsid w:val="00271B51"/>
    <w:rsid w:val="0027483B"/>
    <w:rsid w:val="00284A2A"/>
    <w:rsid w:val="003F0411"/>
    <w:rsid w:val="003F1EB0"/>
    <w:rsid w:val="0046109D"/>
    <w:rsid w:val="004E445D"/>
    <w:rsid w:val="004E477E"/>
    <w:rsid w:val="005B2D3B"/>
    <w:rsid w:val="005E1E86"/>
    <w:rsid w:val="005E39E7"/>
    <w:rsid w:val="00672176"/>
    <w:rsid w:val="007A2A6F"/>
    <w:rsid w:val="00947374"/>
    <w:rsid w:val="009F4D2D"/>
    <w:rsid w:val="00AA5604"/>
    <w:rsid w:val="00AC38F5"/>
    <w:rsid w:val="00D4005A"/>
    <w:rsid w:val="00DA18A1"/>
    <w:rsid w:val="00DB1D3B"/>
    <w:rsid w:val="00E3647A"/>
    <w:rsid w:val="00E63EE5"/>
    <w:rsid w:val="00E67BF1"/>
    <w:rsid w:val="00F206DC"/>
    <w:rsid w:val="00F3700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D3B"/>
    <w:rPr>
      <w:rFonts w:ascii="Times New Roman" w:eastAsia="Times New Roman" w:hAnsi="Times New Roman"/>
      <w:sz w:val="24"/>
      <w:szCs w:val="24"/>
    </w:rPr>
  </w:style>
  <w:style w:type="paragraph" w:styleId="Heading2">
    <w:name w:val="heading 2"/>
    <w:basedOn w:val="Normal"/>
    <w:next w:val="Normal"/>
    <w:link w:val="Heading2Char"/>
    <w:uiPriority w:val="99"/>
    <w:qFormat/>
    <w:rsid w:val="00DB1D3B"/>
    <w:pPr>
      <w:keepNext/>
      <w:jc w:val="center"/>
      <w:outlineLvl w:val="1"/>
    </w:pPr>
    <w:rPr>
      <w:b/>
      <w:szCs w:val="20"/>
    </w:rPr>
  </w:style>
  <w:style w:type="paragraph" w:styleId="Heading4">
    <w:name w:val="heading 4"/>
    <w:basedOn w:val="Normal"/>
    <w:next w:val="Normal"/>
    <w:link w:val="Heading4Char"/>
    <w:uiPriority w:val="99"/>
    <w:qFormat/>
    <w:rsid w:val="00DB1D3B"/>
    <w:pPr>
      <w:keepNext/>
      <w:jc w:val="center"/>
      <w:outlineLvl w:val="3"/>
    </w:pPr>
    <w:rPr>
      <w:szCs w:val="20"/>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B1D3B"/>
    <w:rPr>
      <w:rFonts w:ascii="Times New Roman" w:hAnsi="Times New Roman" w:cs="Times New Roman"/>
      <w:b/>
      <w:sz w:val="20"/>
      <w:szCs w:val="20"/>
      <w:lang w:eastAsia="ru-RU"/>
    </w:rPr>
  </w:style>
  <w:style w:type="character" w:customStyle="1" w:styleId="Heading4Char">
    <w:name w:val="Heading 4 Char"/>
    <w:basedOn w:val="DefaultParagraphFont"/>
    <w:link w:val="Heading4"/>
    <w:uiPriority w:val="99"/>
    <w:semiHidden/>
    <w:locked/>
    <w:rsid w:val="00DB1D3B"/>
    <w:rPr>
      <w:rFonts w:ascii="Times New Roman" w:hAnsi="Times New Roman" w:cs="Times New Roman"/>
      <w:sz w:val="20"/>
      <w:szCs w:val="20"/>
      <w:u w:val="single"/>
      <w:lang w:eastAsia="ru-RU"/>
    </w:rPr>
  </w:style>
  <w:style w:type="paragraph" w:styleId="BodyText2">
    <w:name w:val="Body Text 2"/>
    <w:basedOn w:val="Normal"/>
    <w:link w:val="BodyText2Char"/>
    <w:uiPriority w:val="99"/>
    <w:semiHidden/>
    <w:rsid w:val="00DB1D3B"/>
    <w:pPr>
      <w:jc w:val="both"/>
    </w:pPr>
    <w:rPr>
      <w:b/>
      <w:sz w:val="28"/>
      <w:szCs w:val="20"/>
    </w:rPr>
  </w:style>
  <w:style w:type="character" w:customStyle="1" w:styleId="BodyText2Char">
    <w:name w:val="Body Text 2 Char"/>
    <w:basedOn w:val="DefaultParagraphFont"/>
    <w:link w:val="BodyText2"/>
    <w:uiPriority w:val="99"/>
    <w:semiHidden/>
    <w:locked/>
    <w:rsid w:val="00DB1D3B"/>
    <w:rPr>
      <w:rFonts w:ascii="Times New Roman" w:hAnsi="Times New Roman" w:cs="Times New Roman"/>
      <w:b/>
      <w:sz w:val="20"/>
      <w:szCs w:val="20"/>
      <w:lang w:eastAsia="ru-RU"/>
    </w:rPr>
  </w:style>
  <w:style w:type="paragraph" w:styleId="BodyText3">
    <w:name w:val="Body Text 3"/>
    <w:basedOn w:val="Normal"/>
    <w:link w:val="BodyText3Char"/>
    <w:uiPriority w:val="99"/>
    <w:semiHidden/>
    <w:rsid w:val="00DB1D3B"/>
    <w:pPr>
      <w:spacing w:after="120"/>
    </w:pPr>
    <w:rPr>
      <w:sz w:val="16"/>
      <w:szCs w:val="16"/>
    </w:rPr>
  </w:style>
  <w:style w:type="character" w:customStyle="1" w:styleId="BodyText3Char">
    <w:name w:val="Body Text 3 Char"/>
    <w:basedOn w:val="DefaultParagraphFont"/>
    <w:link w:val="BodyText3"/>
    <w:uiPriority w:val="99"/>
    <w:semiHidden/>
    <w:locked/>
    <w:rsid w:val="00DB1D3B"/>
    <w:rPr>
      <w:rFonts w:ascii="Times New Roman" w:hAnsi="Times New Roman" w:cs="Times New Roman"/>
      <w:sz w:val="16"/>
      <w:szCs w:val="16"/>
      <w:lang w:eastAsia="ru-RU"/>
    </w:rPr>
  </w:style>
  <w:style w:type="paragraph" w:customStyle="1" w:styleId="ConsPlusNormal">
    <w:name w:val="ConsPlusNormal"/>
    <w:uiPriority w:val="99"/>
    <w:rsid w:val="00DB1D3B"/>
    <w:pPr>
      <w:widowControl w:val="0"/>
      <w:autoSpaceDE w:val="0"/>
      <w:autoSpaceDN w:val="0"/>
      <w:adjustRightInd w:val="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6916847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11</Pages>
  <Words>4489</Words>
  <Characters>25588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user11</cp:lastModifiedBy>
  <cp:revision>13</cp:revision>
  <cp:lastPrinted>2020-01-17T12:41:00Z</cp:lastPrinted>
  <dcterms:created xsi:type="dcterms:W3CDTF">2019-12-17T07:08:00Z</dcterms:created>
  <dcterms:modified xsi:type="dcterms:W3CDTF">2020-08-10T12:42:00Z</dcterms:modified>
</cp:coreProperties>
</file>